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Baka amy loholona katramin'ny ampela voafily sy gny gnanakiny, ze teako aminy fahamarina- tsy zaho avao, fa reo iaby ze nahay gny marina avao koa-</w:t>
      </w:r>
      <w:r/>
      <w:r/>
      <w:r>
        <w:rPr>
          <w:vertAlign w:val="superscript"/>
        </w:rPr>
        <w:t>2</w:t>
      </w:r>
      <w:r>
        <w:t>noho gny fahamarina ze mipetraky agnatintsika ka hiaraky amintsika mandrakizay.</w:t>
      </w:r>
      <w:r/>
      <w:r/>
      <w:r>
        <w:rPr>
          <w:vertAlign w:val="superscript"/>
        </w:rPr>
        <w:t>3</w:t>
      </w:r>
      <w:r>
        <w:t>Ho amintsika lehy gny fahasoava, gny famindram-po, gny fiadagna baka amin-Dragnahary Baba sy baka amign'i Jesosy Kristy, gnanaky gny Baba, aminy fahamarina sy fitiava.</w:t>
      </w:r>
      <w:r/>
      <w:r/>
      <w:r>
        <w:rPr>
          <w:vertAlign w:val="superscript"/>
        </w:rPr>
        <w:t>4</w:t>
      </w:r>
      <w:r>
        <w:t>Faly mare zaho fotony nahita gny sasany aminy gnanako reo madeha amy fahamarina, nanahaky gny nandrambesantsika anizay lily zay baka amy Baba.</w:t>
      </w:r>
      <w:r/>
      <w:r/>
      <w:r>
        <w:rPr>
          <w:vertAlign w:val="superscript"/>
        </w:rPr>
        <w:t>5</w:t>
      </w:r>
      <w:r>
        <w:t>Ka mangataky aminao zaho, rampela- tsy manahaky gny manoratsy lily vaovao aminao zaho, fa ze nanagnantsika baka amy voloany- ro tokony hifankatiavantsika samy tsika.</w:t>
      </w:r>
      <w:r/>
      <w:r/>
      <w:r>
        <w:rPr>
          <w:vertAlign w:val="superscript"/>
        </w:rPr>
        <w:t>6</w:t>
      </w:r>
      <w:r>
        <w:t>Zao ro fitiava, gny mba handehanantsika araky gny liliny. Zao ro lily, araky gny renao baka amy voalohany ro tokony handehana nareo aminy zay.</w:t>
      </w:r>
      <w:r/>
      <w:r/>
      <w:r>
        <w:rPr>
          <w:vertAlign w:val="superscript"/>
        </w:rPr>
        <w:t>7</w:t>
      </w:r>
      <w:r>
        <w:t>Fa maro mpamitaky reo fa roso amy zao tontolo zao agny, reo ro tsy magneky fa Jesosy Kristy ro avy tamy gny nofo. Zay ro mpamitaky sy antiKristy.</w:t>
      </w:r>
      <w:r/>
      <w:r/>
      <w:r>
        <w:rPr>
          <w:vertAlign w:val="superscript"/>
        </w:rPr>
        <w:t>8</w:t>
      </w:r>
      <w:r>
        <w:t>Henteo gnainareo, mba tsy hahavery reo raha ze fa nivitantsika iaby, mba handraisanareo valim-pitia feno.</w:t>
      </w:r>
      <w:r/>
      <w:r/>
      <w:r>
        <w:rPr>
          <w:vertAlign w:val="superscript"/>
        </w:rPr>
        <w:t>9</w:t>
      </w:r>
      <w:r>
        <w:t>Ndra ia ndra ia mandeha aloha eo ka tsy mipetraky aminy fampianaran'i Kristy, tsy mana an-Dragnahary. Gnazy raiky ze mipetraky aminy fampianara, zay raiky zay ro mana gny Baba sy gny gnanaky.</w:t>
      </w:r>
      <w:r/>
      <w:r/>
      <w:r>
        <w:rPr>
          <w:vertAlign w:val="superscript"/>
        </w:rPr>
        <w:t>10</w:t>
      </w:r>
      <w:r>
        <w:t>Laha misy olo avy aminao eo ka tsy manday azy an-tragnonao ao sady tsy manday any fampianara zay, ka manday azy an-tragnonao ao sady ka manao nahoa azy.</w:t>
      </w:r>
      <w:r/>
      <w:r/>
      <w:r>
        <w:rPr>
          <w:vertAlign w:val="superscript"/>
        </w:rPr>
        <w:t>11</w:t>
      </w:r>
      <w:r>
        <w:t>Fa ze miarahaba azy ro miaraky amigny raty ataony.</w:t>
      </w:r>
      <w:r/>
      <w:r/>
      <w:r>
        <w:rPr>
          <w:vertAlign w:val="superscript"/>
        </w:rPr>
        <w:t>12</w:t>
      </w:r>
      <w:r>
        <w:t>mana raha maro ho sorata aminareo zaho, nefa zaho tsy magniry hanoratsy any taratasy zay sy ranomainty. Na zay aza, magnategna gny hoavy aminareo agny zaho sady hiresaky mivanta,mba ho tanteraky gny fifalianareo.</w:t>
      </w:r>
      <w:r/>
      <w:r/>
      <w:r>
        <w:rPr>
          <w:vertAlign w:val="superscript"/>
        </w:rPr>
        <w:t>13</w:t>
      </w:r>
      <w:r>
        <w:t>Manao veloma andreo gnanakiny rahavavinao voafily.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